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DE2B" w14:textId="39B28024" w:rsidR="000A48DB" w:rsidRDefault="000A48DB">
      <w:r>
        <w:t>Link to May 11, 2021 INCOSE NTX Chapter monthly meeting video:</w:t>
      </w:r>
    </w:p>
    <w:p w14:paraId="21320B87" w14:textId="77777777" w:rsidR="000A48DB" w:rsidRDefault="000A48DB"/>
    <w:p w14:paraId="4A191502" w14:textId="092E78F2" w:rsidR="0066733D" w:rsidRDefault="000A48DB">
      <w:hyperlink r:id="rId4" w:history="1">
        <w:r w:rsidRPr="00466372">
          <w:rPr>
            <w:rStyle w:val="Hyperlink"/>
          </w:rPr>
          <w:t>https://web.microsoftstream.com/video/88fbc0e6-fe7c-4e3c-9d29-8adc0c7e0d6</w:t>
        </w:r>
        <w:r w:rsidRPr="00466372">
          <w:rPr>
            <w:rStyle w:val="Hyperlink"/>
          </w:rPr>
          <w:t>7</w:t>
        </w:r>
        <w:r w:rsidRPr="00466372">
          <w:rPr>
            <w:rStyle w:val="Hyperlink"/>
          </w:rPr>
          <w:t>?App=msteamsBot&amp;refId=f:5d0e17b6-d0af-f9d9-4966-94a2fb19d769</w:t>
        </w:r>
      </w:hyperlink>
    </w:p>
    <w:sectPr w:rsidR="00667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DB"/>
    <w:rsid w:val="000A48DB"/>
    <w:rsid w:val="00B81B59"/>
    <w:rsid w:val="00DD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E0A9"/>
  <w15:chartTrackingRefBased/>
  <w15:docId w15:val="{2BA06856-FC9C-4B77-B302-EE1BC459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4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microsoftstream.com/video/88fbc0e6-fe7c-4e3c-9d29-8adc0c7e0d67?App=msteamsBot&amp;refId=f:5d0e17b6-d0af-f9d9-4966-94a2fb19d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Melendez</dc:creator>
  <cp:keywords/>
  <dc:description/>
  <cp:lastModifiedBy>Pablo Melendez</cp:lastModifiedBy>
  <cp:revision>1</cp:revision>
  <dcterms:created xsi:type="dcterms:W3CDTF">2021-05-12T16:17:00Z</dcterms:created>
  <dcterms:modified xsi:type="dcterms:W3CDTF">2021-05-12T16:20:00Z</dcterms:modified>
</cp:coreProperties>
</file>